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E5C" w:rsidRPr="005152E8" w:rsidRDefault="00084E5C" w:rsidP="00084E5C">
      <w:pPr>
        <w:spacing w:line="480" w:lineRule="auto"/>
        <w:ind w:firstLine="720"/>
        <w:jc w:val="center"/>
        <w:rPr>
          <w:rFonts w:ascii="Times New Roman" w:hAnsi="Times New Roman" w:cs="Times New Roman"/>
          <w:sz w:val="24"/>
          <w:szCs w:val="24"/>
        </w:rPr>
      </w:pPr>
    </w:p>
    <w:p w:rsidR="00084E5C" w:rsidRPr="005152E8" w:rsidRDefault="00084E5C" w:rsidP="00084E5C">
      <w:pPr>
        <w:spacing w:line="480" w:lineRule="auto"/>
        <w:ind w:firstLine="720"/>
        <w:jc w:val="center"/>
        <w:rPr>
          <w:rFonts w:ascii="Times New Roman" w:hAnsi="Times New Roman" w:cs="Times New Roman"/>
          <w:sz w:val="24"/>
          <w:szCs w:val="24"/>
        </w:rPr>
      </w:pPr>
    </w:p>
    <w:p w:rsidR="00084E5C" w:rsidRPr="005152E8" w:rsidRDefault="00084E5C" w:rsidP="00084E5C">
      <w:pPr>
        <w:spacing w:line="480" w:lineRule="auto"/>
        <w:ind w:firstLine="720"/>
        <w:jc w:val="center"/>
        <w:rPr>
          <w:rFonts w:ascii="Times New Roman" w:hAnsi="Times New Roman" w:cs="Times New Roman"/>
          <w:sz w:val="24"/>
          <w:szCs w:val="24"/>
        </w:rPr>
      </w:pPr>
    </w:p>
    <w:p w:rsidR="00084E5C" w:rsidRPr="005152E8" w:rsidRDefault="00084E5C" w:rsidP="00084E5C">
      <w:pPr>
        <w:spacing w:line="480" w:lineRule="auto"/>
        <w:ind w:firstLine="720"/>
        <w:jc w:val="center"/>
        <w:rPr>
          <w:rFonts w:ascii="Times New Roman" w:hAnsi="Times New Roman" w:cs="Times New Roman"/>
          <w:sz w:val="24"/>
          <w:szCs w:val="24"/>
        </w:rPr>
      </w:pPr>
    </w:p>
    <w:p w:rsidR="00084E5C" w:rsidRPr="005152E8" w:rsidRDefault="00084E5C" w:rsidP="00084E5C">
      <w:pPr>
        <w:spacing w:line="480" w:lineRule="auto"/>
        <w:ind w:firstLine="720"/>
        <w:jc w:val="center"/>
        <w:rPr>
          <w:rFonts w:ascii="Times New Roman" w:hAnsi="Times New Roman" w:cs="Times New Roman"/>
          <w:sz w:val="24"/>
          <w:szCs w:val="24"/>
        </w:rPr>
      </w:pPr>
    </w:p>
    <w:p w:rsidR="00084E5C" w:rsidRPr="005152E8" w:rsidRDefault="00084E5C" w:rsidP="00084E5C">
      <w:pPr>
        <w:spacing w:line="480" w:lineRule="auto"/>
        <w:ind w:firstLine="720"/>
        <w:jc w:val="center"/>
        <w:rPr>
          <w:rFonts w:ascii="Times New Roman" w:hAnsi="Times New Roman" w:cs="Times New Roman"/>
          <w:sz w:val="24"/>
          <w:szCs w:val="24"/>
        </w:rPr>
      </w:pPr>
    </w:p>
    <w:p w:rsidR="00084E5C" w:rsidRPr="005152E8" w:rsidRDefault="00084E5C" w:rsidP="00084E5C">
      <w:pPr>
        <w:spacing w:line="480" w:lineRule="auto"/>
        <w:ind w:firstLine="720"/>
        <w:jc w:val="center"/>
        <w:rPr>
          <w:rFonts w:ascii="Times New Roman" w:hAnsi="Times New Roman" w:cs="Times New Roman"/>
          <w:sz w:val="24"/>
          <w:szCs w:val="24"/>
        </w:rPr>
      </w:pPr>
    </w:p>
    <w:p w:rsidR="006D5119" w:rsidRPr="005152E8" w:rsidRDefault="006D5119" w:rsidP="00084E5C">
      <w:pPr>
        <w:spacing w:line="480" w:lineRule="auto"/>
        <w:ind w:firstLine="720"/>
        <w:jc w:val="center"/>
        <w:rPr>
          <w:rFonts w:ascii="Times New Roman" w:hAnsi="Times New Roman" w:cs="Times New Roman"/>
          <w:sz w:val="24"/>
          <w:szCs w:val="24"/>
        </w:rPr>
      </w:pPr>
      <w:r w:rsidRPr="005152E8">
        <w:rPr>
          <w:rFonts w:ascii="Times New Roman" w:hAnsi="Times New Roman" w:cs="Times New Roman"/>
          <w:sz w:val="24"/>
          <w:szCs w:val="24"/>
        </w:rPr>
        <w:t xml:space="preserve">Solutions to Ethical </w:t>
      </w:r>
      <w:r w:rsidR="00084E5C" w:rsidRPr="005152E8">
        <w:rPr>
          <w:rFonts w:ascii="Times New Roman" w:hAnsi="Times New Roman" w:cs="Times New Roman"/>
          <w:sz w:val="24"/>
          <w:szCs w:val="24"/>
        </w:rPr>
        <w:t xml:space="preserve">Problems facing </w:t>
      </w:r>
      <w:r w:rsidRPr="005152E8">
        <w:rPr>
          <w:rFonts w:ascii="Times New Roman" w:hAnsi="Times New Roman" w:cs="Times New Roman"/>
          <w:sz w:val="24"/>
          <w:szCs w:val="24"/>
        </w:rPr>
        <w:t>Healthcare System</w:t>
      </w:r>
      <w:r w:rsidR="00084E5C" w:rsidRPr="005152E8">
        <w:rPr>
          <w:rFonts w:ascii="Times New Roman" w:hAnsi="Times New Roman" w:cs="Times New Roman"/>
          <w:sz w:val="24"/>
          <w:szCs w:val="24"/>
        </w:rPr>
        <w:t xml:space="preserve"> </w:t>
      </w:r>
    </w:p>
    <w:p w:rsidR="00084E5C" w:rsidRPr="005152E8" w:rsidRDefault="00084E5C" w:rsidP="00084E5C">
      <w:pPr>
        <w:spacing w:line="480" w:lineRule="auto"/>
        <w:ind w:firstLine="720"/>
        <w:jc w:val="center"/>
        <w:rPr>
          <w:rFonts w:ascii="Times New Roman" w:hAnsi="Times New Roman" w:cs="Times New Roman"/>
          <w:sz w:val="24"/>
          <w:szCs w:val="24"/>
        </w:rPr>
      </w:pPr>
      <w:r w:rsidRPr="005152E8">
        <w:rPr>
          <w:rFonts w:ascii="Times New Roman" w:hAnsi="Times New Roman" w:cs="Times New Roman"/>
          <w:sz w:val="24"/>
          <w:szCs w:val="24"/>
        </w:rPr>
        <w:t xml:space="preserve">Name </w:t>
      </w:r>
    </w:p>
    <w:p w:rsidR="00084E5C" w:rsidRPr="005152E8" w:rsidRDefault="00084E5C" w:rsidP="00084E5C">
      <w:pPr>
        <w:spacing w:line="480" w:lineRule="auto"/>
        <w:ind w:firstLine="720"/>
        <w:jc w:val="center"/>
        <w:rPr>
          <w:rFonts w:ascii="Times New Roman" w:hAnsi="Times New Roman" w:cs="Times New Roman"/>
          <w:sz w:val="24"/>
          <w:szCs w:val="24"/>
        </w:rPr>
      </w:pPr>
      <w:r w:rsidRPr="005152E8">
        <w:rPr>
          <w:rFonts w:ascii="Times New Roman" w:hAnsi="Times New Roman" w:cs="Times New Roman"/>
          <w:sz w:val="24"/>
          <w:szCs w:val="24"/>
        </w:rPr>
        <w:t xml:space="preserve">Institution </w:t>
      </w:r>
    </w:p>
    <w:p w:rsidR="00084E5C" w:rsidRPr="005152E8" w:rsidRDefault="00084E5C" w:rsidP="00084E5C">
      <w:pPr>
        <w:spacing w:line="480" w:lineRule="auto"/>
        <w:ind w:firstLine="720"/>
        <w:jc w:val="center"/>
        <w:rPr>
          <w:rFonts w:ascii="Times New Roman" w:hAnsi="Times New Roman" w:cs="Times New Roman"/>
          <w:sz w:val="24"/>
          <w:szCs w:val="24"/>
        </w:rPr>
      </w:pPr>
    </w:p>
    <w:p w:rsidR="00084E5C" w:rsidRPr="005152E8" w:rsidRDefault="00084E5C" w:rsidP="00084E5C">
      <w:pPr>
        <w:spacing w:line="480" w:lineRule="auto"/>
        <w:ind w:firstLine="720"/>
        <w:jc w:val="center"/>
        <w:rPr>
          <w:rFonts w:ascii="Times New Roman" w:hAnsi="Times New Roman" w:cs="Times New Roman"/>
          <w:sz w:val="24"/>
          <w:szCs w:val="24"/>
        </w:rPr>
      </w:pPr>
    </w:p>
    <w:p w:rsidR="00084E5C" w:rsidRPr="005152E8" w:rsidRDefault="00084E5C" w:rsidP="00084E5C">
      <w:pPr>
        <w:spacing w:line="480" w:lineRule="auto"/>
        <w:ind w:firstLine="720"/>
        <w:jc w:val="center"/>
        <w:rPr>
          <w:rFonts w:ascii="Times New Roman" w:hAnsi="Times New Roman" w:cs="Times New Roman"/>
          <w:sz w:val="24"/>
          <w:szCs w:val="24"/>
        </w:rPr>
      </w:pPr>
    </w:p>
    <w:p w:rsidR="00084E5C" w:rsidRPr="005152E8" w:rsidRDefault="00084E5C" w:rsidP="00084E5C">
      <w:pPr>
        <w:spacing w:line="480" w:lineRule="auto"/>
        <w:ind w:firstLine="720"/>
        <w:jc w:val="center"/>
        <w:rPr>
          <w:rFonts w:ascii="Times New Roman" w:hAnsi="Times New Roman" w:cs="Times New Roman"/>
          <w:sz w:val="24"/>
          <w:szCs w:val="24"/>
        </w:rPr>
      </w:pPr>
    </w:p>
    <w:p w:rsidR="00084E5C" w:rsidRPr="005152E8" w:rsidRDefault="00084E5C" w:rsidP="00084E5C">
      <w:pPr>
        <w:spacing w:line="480" w:lineRule="auto"/>
        <w:ind w:firstLine="720"/>
        <w:jc w:val="center"/>
        <w:rPr>
          <w:rFonts w:ascii="Times New Roman" w:hAnsi="Times New Roman" w:cs="Times New Roman"/>
          <w:sz w:val="24"/>
          <w:szCs w:val="24"/>
        </w:rPr>
      </w:pPr>
    </w:p>
    <w:p w:rsidR="00084E5C" w:rsidRPr="005152E8" w:rsidRDefault="00084E5C" w:rsidP="00084E5C">
      <w:pPr>
        <w:spacing w:line="480" w:lineRule="auto"/>
        <w:ind w:firstLine="720"/>
        <w:jc w:val="center"/>
        <w:rPr>
          <w:rFonts w:ascii="Times New Roman" w:hAnsi="Times New Roman" w:cs="Times New Roman"/>
          <w:sz w:val="24"/>
          <w:szCs w:val="24"/>
        </w:rPr>
      </w:pPr>
    </w:p>
    <w:p w:rsidR="00084E5C" w:rsidRPr="005152E8" w:rsidRDefault="00084E5C" w:rsidP="00084E5C">
      <w:pPr>
        <w:spacing w:line="480" w:lineRule="auto"/>
        <w:ind w:firstLine="720"/>
        <w:jc w:val="center"/>
        <w:rPr>
          <w:rFonts w:ascii="Times New Roman" w:hAnsi="Times New Roman" w:cs="Times New Roman"/>
          <w:sz w:val="24"/>
          <w:szCs w:val="24"/>
        </w:rPr>
      </w:pPr>
    </w:p>
    <w:p w:rsidR="005152E8" w:rsidRPr="005152E8" w:rsidRDefault="005152E8" w:rsidP="005152E8">
      <w:pPr>
        <w:spacing w:line="480" w:lineRule="auto"/>
        <w:ind w:firstLine="720"/>
        <w:rPr>
          <w:rFonts w:ascii="Times New Roman" w:hAnsi="Times New Roman" w:cs="Times New Roman"/>
          <w:sz w:val="24"/>
          <w:szCs w:val="24"/>
        </w:rPr>
      </w:pPr>
      <w:r w:rsidRPr="005152E8">
        <w:rPr>
          <w:rFonts w:ascii="Times New Roman" w:hAnsi="Times New Roman" w:cs="Times New Roman"/>
          <w:sz w:val="24"/>
          <w:szCs w:val="24"/>
        </w:rPr>
        <w:lastRenderedPageBreak/>
        <w:t>Solutions to Ethical Problems facing Healthcare System</w:t>
      </w:r>
    </w:p>
    <w:p w:rsidR="005152E8" w:rsidRPr="005152E8" w:rsidRDefault="005152E8" w:rsidP="005152E8">
      <w:pPr>
        <w:spacing w:line="480" w:lineRule="auto"/>
        <w:ind w:firstLine="720"/>
        <w:rPr>
          <w:rFonts w:ascii="Times New Roman" w:hAnsi="Times New Roman" w:cs="Times New Roman"/>
          <w:sz w:val="24"/>
          <w:szCs w:val="24"/>
        </w:rPr>
      </w:pPr>
      <w:r w:rsidRPr="005152E8">
        <w:rPr>
          <w:rFonts w:ascii="Times New Roman" w:hAnsi="Times New Roman" w:cs="Times New Roman"/>
          <w:sz w:val="24"/>
          <w:szCs w:val="24"/>
        </w:rPr>
        <w:t xml:space="preserve">The U.S government and individuals lose considerable amounts of money to fraudulent deals within the medical sector. Also, people lose lives, get injured and go through medical procedures subjected to them by nurses and doctor either advertently or in inadvertently (Lo, 2012). The reason for these losses of money and lives is unethical practices and fraud in the healthcare systems in the U.S healthcare system. The earlier solutions are sought to deal with rogue doctors and institutions, the better for the U.S government as well as people seeking health services. There are several solutions which have been erected to guarantee that healthcare is provided within the boundaries of ethical standards as well as with minimal or no fraud. This article examines the solutions to ethical malpractices a well as ways in which fraud can be reduced in the healthcare system. </w:t>
      </w:r>
    </w:p>
    <w:p w:rsidR="005152E8" w:rsidRPr="005152E8" w:rsidRDefault="005152E8" w:rsidP="005152E8">
      <w:pPr>
        <w:spacing w:line="480" w:lineRule="auto"/>
        <w:ind w:firstLine="720"/>
        <w:rPr>
          <w:rFonts w:ascii="Times New Roman" w:hAnsi="Times New Roman" w:cs="Times New Roman"/>
          <w:sz w:val="24"/>
          <w:szCs w:val="24"/>
        </w:rPr>
      </w:pPr>
      <w:r w:rsidRPr="005152E8">
        <w:rPr>
          <w:rFonts w:ascii="Times New Roman" w:hAnsi="Times New Roman" w:cs="Times New Roman"/>
          <w:sz w:val="24"/>
          <w:szCs w:val="24"/>
        </w:rPr>
        <w:t xml:space="preserve">The first solution is thorough investigations for billings of services not rendered by institutions. It is no secret that most institutions and doctors have provided invoices to the government for services and activities not carried out (Lucey, 2013). Some of these fake projects and documents go through, and the medical institutions get the money that they did not work for. Scrutiny of papers presented claiming medical insurance from the government and private insurance providers should be done (Andersen et al., 2011). Here, the documents relating to the individuals who might have purportedly received medical services and care should be scrutinized. Those documents that are found to be not tallying with the ones provided by medical institutions should be taken to the police for further investigations. Those found culpable of wrongdoing or involved in fraud should be fined heavily or jailed for involvement in the scam. Another way of dealing with medical fraud is by insurers paying money directly to the recipients of their schemes (Snyder, 2012). By paying directly, they avoid middle people who might be </w:t>
      </w:r>
      <w:r w:rsidRPr="005152E8">
        <w:rPr>
          <w:rFonts w:ascii="Times New Roman" w:hAnsi="Times New Roman" w:cs="Times New Roman"/>
          <w:sz w:val="24"/>
          <w:szCs w:val="24"/>
        </w:rPr>
        <w:lastRenderedPageBreak/>
        <w:t xml:space="preserve">tempted to take advantage of the payment systems to steal money. The Electronic Data Interchange (EDI) should also be used when payments are done through the middle people like institutions providing health or the nurses (Lo, 2012). The EDI, used by insurance companies informs those who may have received medical services and care that payments have made and gave reasons for the fees. By using scrutinizing insurance documents, paying insurance money directly to the recipients and using technology like the EDI, fraud in the healthcare system will significantly reduce. </w:t>
      </w:r>
    </w:p>
    <w:p w:rsidR="005152E8" w:rsidRPr="005152E8" w:rsidRDefault="005152E8" w:rsidP="005152E8">
      <w:pPr>
        <w:spacing w:line="480" w:lineRule="auto"/>
        <w:ind w:firstLine="720"/>
        <w:rPr>
          <w:rFonts w:ascii="Times New Roman" w:hAnsi="Times New Roman" w:cs="Times New Roman"/>
          <w:sz w:val="24"/>
          <w:szCs w:val="24"/>
        </w:rPr>
      </w:pPr>
      <w:r w:rsidRPr="005152E8">
        <w:rPr>
          <w:rFonts w:ascii="Times New Roman" w:hAnsi="Times New Roman" w:cs="Times New Roman"/>
          <w:sz w:val="24"/>
          <w:szCs w:val="24"/>
        </w:rPr>
        <w:t xml:space="preserve">The second solution touches solely on ethics of medical doctors and nurses. In this part, medics make errors while on duty and cause deaths, injure patients, and or administer wrong procedures to non-deserving people (Lucey, 2013). Also, there are discriminations in the healthcare systems based on race and gender. The agencies employing medical practitioners should ensure that the people they are hiring are qualified for the job. They should grill them on healthcare ethics and follow their past experiences in the field of healthcare (Andersen et al., 2011). Those nurses and doctors who error in their work should either be taken through seminars that guide them on to remain ethically focused on their practices. If the gravity of their mistakes is intolerable, they should be fired or prosecuted. Racism and gender biases is also an issue that is being dealt with even after all the reforms in the law to ensure equity and balance in the provision of healthcare services (Lucey, 2013). In this era and age, there should not be forgiven for gender and racial segregation. Those providing healthcare services regarding gender and race should be arrested and prosecuted. Employment of doctors and nurses from all races and genders will reduce the biases significantly. </w:t>
      </w:r>
    </w:p>
    <w:p w:rsidR="005152E8" w:rsidRPr="005152E8" w:rsidRDefault="005152E8" w:rsidP="005152E8">
      <w:pPr>
        <w:spacing w:line="480" w:lineRule="auto"/>
        <w:ind w:firstLine="720"/>
        <w:rPr>
          <w:rFonts w:ascii="Times New Roman" w:hAnsi="Times New Roman" w:cs="Times New Roman"/>
          <w:sz w:val="24"/>
          <w:szCs w:val="24"/>
        </w:rPr>
      </w:pPr>
      <w:r w:rsidRPr="005152E8">
        <w:rPr>
          <w:rFonts w:ascii="Times New Roman" w:hAnsi="Times New Roman" w:cs="Times New Roman"/>
          <w:sz w:val="24"/>
          <w:szCs w:val="24"/>
        </w:rPr>
        <w:t xml:space="preserve">From the above, </w:t>
      </w:r>
      <w:bookmarkStart w:id="0" w:name="_GoBack"/>
      <w:bookmarkEnd w:id="0"/>
      <w:r w:rsidRPr="005152E8">
        <w:rPr>
          <w:rFonts w:ascii="Times New Roman" w:hAnsi="Times New Roman" w:cs="Times New Roman"/>
          <w:sz w:val="24"/>
          <w:szCs w:val="24"/>
        </w:rPr>
        <w:t xml:space="preserve">unethical issues and fraud in the healthcare system is a thorn in the provision of healthcare. Ensuring that there is no fraud by sealing loopholes for stealing money is </w:t>
      </w:r>
      <w:r w:rsidRPr="005152E8">
        <w:rPr>
          <w:rFonts w:ascii="Times New Roman" w:hAnsi="Times New Roman" w:cs="Times New Roman"/>
          <w:sz w:val="24"/>
          <w:szCs w:val="24"/>
        </w:rPr>
        <w:lastRenderedPageBreak/>
        <w:t xml:space="preserve">essential. Also, ensuring that doctors and nurses are qualified and there are no biases regarding gender and race will make sure health care is provided equally to those in need. </w:t>
      </w:r>
    </w:p>
    <w:p w:rsidR="005152E8" w:rsidRPr="005152E8" w:rsidRDefault="005152E8" w:rsidP="005152E8">
      <w:pPr>
        <w:spacing w:line="480" w:lineRule="auto"/>
        <w:ind w:firstLine="720"/>
        <w:rPr>
          <w:rFonts w:ascii="Times New Roman" w:hAnsi="Times New Roman" w:cs="Times New Roman"/>
          <w:sz w:val="24"/>
          <w:szCs w:val="24"/>
        </w:rPr>
      </w:pPr>
    </w:p>
    <w:p w:rsidR="005152E8" w:rsidRPr="005152E8" w:rsidRDefault="005152E8" w:rsidP="005152E8">
      <w:pPr>
        <w:spacing w:line="480" w:lineRule="auto"/>
        <w:rPr>
          <w:rFonts w:ascii="Times New Roman" w:hAnsi="Times New Roman" w:cs="Times New Roman"/>
          <w:sz w:val="24"/>
          <w:szCs w:val="24"/>
        </w:rPr>
      </w:pPr>
    </w:p>
    <w:p w:rsidR="005152E8" w:rsidRPr="005152E8" w:rsidRDefault="005152E8" w:rsidP="005152E8">
      <w:pPr>
        <w:spacing w:line="480" w:lineRule="auto"/>
        <w:rPr>
          <w:rFonts w:ascii="Times New Roman" w:hAnsi="Times New Roman" w:cs="Times New Roman"/>
          <w:sz w:val="24"/>
          <w:szCs w:val="24"/>
        </w:rPr>
      </w:pPr>
    </w:p>
    <w:p w:rsidR="005152E8" w:rsidRPr="005152E8" w:rsidRDefault="005152E8" w:rsidP="005152E8">
      <w:pPr>
        <w:spacing w:line="480" w:lineRule="auto"/>
        <w:rPr>
          <w:rFonts w:ascii="Times New Roman" w:hAnsi="Times New Roman" w:cs="Times New Roman"/>
          <w:sz w:val="24"/>
          <w:szCs w:val="24"/>
        </w:rPr>
      </w:pPr>
    </w:p>
    <w:p w:rsidR="005152E8" w:rsidRPr="005152E8" w:rsidRDefault="005152E8" w:rsidP="005152E8">
      <w:pPr>
        <w:spacing w:line="480" w:lineRule="auto"/>
        <w:rPr>
          <w:rFonts w:ascii="Times New Roman" w:hAnsi="Times New Roman" w:cs="Times New Roman"/>
          <w:sz w:val="24"/>
          <w:szCs w:val="24"/>
        </w:rPr>
      </w:pPr>
    </w:p>
    <w:p w:rsidR="005152E8" w:rsidRPr="005152E8" w:rsidRDefault="005152E8" w:rsidP="005152E8">
      <w:pPr>
        <w:spacing w:line="480" w:lineRule="auto"/>
        <w:rPr>
          <w:rFonts w:ascii="Times New Roman" w:hAnsi="Times New Roman" w:cs="Times New Roman"/>
          <w:sz w:val="24"/>
          <w:szCs w:val="24"/>
        </w:rPr>
      </w:pPr>
    </w:p>
    <w:p w:rsidR="005152E8" w:rsidRPr="005152E8" w:rsidRDefault="005152E8" w:rsidP="005152E8">
      <w:pPr>
        <w:spacing w:line="480" w:lineRule="auto"/>
        <w:rPr>
          <w:rFonts w:ascii="Times New Roman" w:hAnsi="Times New Roman" w:cs="Times New Roman"/>
          <w:sz w:val="24"/>
          <w:szCs w:val="24"/>
        </w:rPr>
      </w:pPr>
    </w:p>
    <w:p w:rsidR="005152E8" w:rsidRPr="005152E8" w:rsidRDefault="005152E8" w:rsidP="005152E8">
      <w:pPr>
        <w:spacing w:line="480" w:lineRule="auto"/>
        <w:rPr>
          <w:rFonts w:ascii="Times New Roman" w:hAnsi="Times New Roman" w:cs="Times New Roman"/>
          <w:sz w:val="24"/>
          <w:szCs w:val="24"/>
        </w:rPr>
      </w:pPr>
    </w:p>
    <w:p w:rsidR="005152E8" w:rsidRPr="005152E8" w:rsidRDefault="005152E8" w:rsidP="005152E8">
      <w:pPr>
        <w:spacing w:line="480" w:lineRule="auto"/>
        <w:rPr>
          <w:rFonts w:ascii="Times New Roman" w:hAnsi="Times New Roman" w:cs="Times New Roman"/>
          <w:sz w:val="24"/>
          <w:szCs w:val="24"/>
        </w:rPr>
      </w:pPr>
    </w:p>
    <w:p w:rsidR="005152E8" w:rsidRPr="005152E8" w:rsidRDefault="005152E8" w:rsidP="005152E8">
      <w:pPr>
        <w:spacing w:line="480" w:lineRule="auto"/>
        <w:rPr>
          <w:rFonts w:ascii="Times New Roman" w:hAnsi="Times New Roman" w:cs="Times New Roman"/>
          <w:sz w:val="24"/>
          <w:szCs w:val="24"/>
        </w:rPr>
      </w:pPr>
    </w:p>
    <w:p w:rsidR="005152E8" w:rsidRPr="005152E8" w:rsidRDefault="005152E8" w:rsidP="005152E8">
      <w:pPr>
        <w:spacing w:line="480" w:lineRule="auto"/>
        <w:rPr>
          <w:rFonts w:ascii="Times New Roman" w:hAnsi="Times New Roman" w:cs="Times New Roman"/>
          <w:sz w:val="24"/>
          <w:szCs w:val="24"/>
        </w:rPr>
      </w:pPr>
    </w:p>
    <w:p w:rsidR="005152E8" w:rsidRPr="005152E8" w:rsidRDefault="005152E8" w:rsidP="005152E8">
      <w:pPr>
        <w:spacing w:line="480" w:lineRule="auto"/>
        <w:rPr>
          <w:rFonts w:ascii="Times New Roman" w:hAnsi="Times New Roman" w:cs="Times New Roman"/>
          <w:sz w:val="24"/>
          <w:szCs w:val="24"/>
        </w:rPr>
      </w:pPr>
    </w:p>
    <w:p w:rsidR="005152E8" w:rsidRPr="005152E8" w:rsidRDefault="005152E8" w:rsidP="005152E8">
      <w:pPr>
        <w:spacing w:line="480" w:lineRule="auto"/>
        <w:rPr>
          <w:rFonts w:ascii="Times New Roman" w:hAnsi="Times New Roman" w:cs="Times New Roman"/>
          <w:sz w:val="24"/>
          <w:szCs w:val="24"/>
        </w:rPr>
      </w:pPr>
    </w:p>
    <w:p w:rsidR="005152E8" w:rsidRPr="005152E8" w:rsidRDefault="005152E8" w:rsidP="005152E8">
      <w:pPr>
        <w:spacing w:line="480" w:lineRule="auto"/>
        <w:rPr>
          <w:rFonts w:ascii="Times New Roman" w:hAnsi="Times New Roman" w:cs="Times New Roman"/>
          <w:sz w:val="24"/>
          <w:szCs w:val="24"/>
        </w:rPr>
      </w:pPr>
    </w:p>
    <w:p w:rsidR="005152E8" w:rsidRPr="005152E8" w:rsidRDefault="005152E8" w:rsidP="005152E8">
      <w:pPr>
        <w:spacing w:line="480" w:lineRule="auto"/>
        <w:rPr>
          <w:rFonts w:ascii="Times New Roman" w:hAnsi="Times New Roman" w:cs="Times New Roman"/>
          <w:sz w:val="24"/>
          <w:szCs w:val="24"/>
        </w:rPr>
      </w:pPr>
    </w:p>
    <w:p w:rsidR="005152E8" w:rsidRPr="005152E8" w:rsidRDefault="005152E8" w:rsidP="005152E8">
      <w:pPr>
        <w:spacing w:line="480" w:lineRule="auto"/>
        <w:rPr>
          <w:rFonts w:ascii="Times New Roman" w:hAnsi="Times New Roman" w:cs="Times New Roman"/>
          <w:sz w:val="24"/>
          <w:szCs w:val="24"/>
        </w:rPr>
      </w:pPr>
    </w:p>
    <w:p w:rsidR="005152E8" w:rsidRPr="005152E8" w:rsidRDefault="005152E8" w:rsidP="005152E8">
      <w:pPr>
        <w:spacing w:line="480" w:lineRule="auto"/>
        <w:jc w:val="center"/>
        <w:rPr>
          <w:rFonts w:ascii="Times New Roman" w:hAnsi="Times New Roman" w:cs="Times New Roman"/>
          <w:sz w:val="24"/>
          <w:szCs w:val="24"/>
        </w:rPr>
      </w:pPr>
      <w:r w:rsidRPr="005152E8">
        <w:rPr>
          <w:rFonts w:ascii="Times New Roman" w:hAnsi="Times New Roman" w:cs="Times New Roman"/>
          <w:sz w:val="24"/>
          <w:szCs w:val="24"/>
        </w:rPr>
        <w:lastRenderedPageBreak/>
        <w:t>References</w:t>
      </w:r>
    </w:p>
    <w:p w:rsidR="005152E8" w:rsidRPr="005152E8" w:rsidRDefault="005152E8" w:rsidP="005152E8">
      <w:pPr>
        <w:spacing w:line="480" w:lineRule="auto"/>
        <w:ind w:left="720" w:hanging="720"/>
        <w:rPr>
          <w:rFonts w:ascii="Times New Roman" w:hAnsi="Times New Roman" w:cs="Times New Roman"/>
          <w:sz w:val="24"/>
          <w:szCs w:val="24"/>
        </w:rPr>
      </w:pPr>
      <w:proofErr w:type="gramStart"/>
      <w:r w:rsidRPr="005152E8">
        <w:rPr>
          <w:rFonts w:ascii="Times New Roman" w:hAnsi="Times New Roman" w:cs="Times New Roman"/>
          <w:sz w:val="24"/>
          <w:szCs w:val="24"/>
        </w:rPr>
        <w:t xml:space="preserve">Andersen, R. M., Rice, T. H., &amp; </w:t>
      </w:r>
      <w:proofErr w:type="spellStart"/>
      <w:r w:rsidRPr="005152E8">
        <w:rPr>
          <w:rFonts w:ascii="Times New Roman" w:hAnsi="Times New Roman" w:cs="Times New Roman"/>
          <w:sz w:val="24"/>
          <w:szCs w:val="24"/>
        </w:rPr>
        <w:t>Kominski</w:t>
      </w:r>
      <w:proofErr w:type="spellEnd"/>
      <w:r w:rsidRPr="005152E8">
        <w:rPr>
          <w:rFonts w:ascii="Times New Roman" w:hAnsi="Times New Roman" w:cs="Times New Roman"/>
          <w:sz w:val="24"/>
          <w:szCs w:val="24"/>
        </w:rPr>
        <w:t>, G. F. (2011).</w:t>
      </w:r>
      <w:proofErr w:type="gramEnd"/>
      <w:r w:rsidRPr="005152E8">
        <w:rPr>
          <w:rFonts w:ascii="Times New Roman" w:hAnsi="Times New Roman" w:cs="Times New Roman"/>
          <w:sz w:val="24"/>
          <w:szCs w:val="24"/>
        </w:rPr>
        <w:t xml:space="preserve"> Changing the US health care system: And the Key issues in health services policy and management. </w:t>
      </w:r>
      <w:proofErr w:type="gramStart"/>
      <w:r w:rsidRPr="005152E8">
        <w:rPr>
          <w:rFonts w:ascii="Times New Roman" w:hAnsi="Times New Roman" w:cs="Times New Roman"/>
          <w:sz w:val="24"/>
          <w:szCs w:val="24"/>
        </w:rPr>
        <w:t>John Wiley &amp; Sons.</w:t>
      </w:r>
      <w:proofErr w:type="gramEnd"/>
    </w:p>
    <w:p w:rsidR="005152E8" w:rsidRPr="005152E8" w:rsidRDefault="005152E8" w:rsidP="005152E8">
      <w:pPr>
        <w:spacing w:line="480" w:lineRule="auto"/>
        <w:ind w:left="720" w:hanging="720"/>
        <w:rPr>
          <w:rFonts w:ascii="Times New Roman" w:hAnsi="Times New Roman" w:cs="Times New Roman"/>
          <w:sz w:val="24"/>
          <w:szCs w:val="24"/>
        </w:rPr>
      </w:pPr>
      <w:r w:rsidRPr="005152E8">
        <w:rPr>
          <w:rFonts w:ascii="Times New Roman" w:hAnsi="Times New Roman" w:cs="Times New Roman"/>
          <w:sz w:val="24"/>
          <w:szCs w:val="24"/>
        </w:rPr>
        <w:t xml:space="preserve">Lo, B. (2012). </w:t>
      </w:r>
      <w:proofErr w:type="gramStart"/>
      <w:r w:rsidRPr="005152E8">
        <w:rPr>
          <w:rFonts w:ascii="Times New Roman" w:hAnsi="Times New Roman" w:cs="Times New Roman"/>
          <w:sz w:val="24"/>
          <w:szCs w:val="24"/>
        </w:rPr>
        <w:t>Resolving ethical dilemmas: a guide for clinicians.</w:t>
      </w:r>
      <w:proofErr w:type="gramEnd"/>
      <w:r w:rsidRPr="005152E8">
        <w:rPr>
          <w:rFonts w:ascii="Times New Roman" w:hAnsi="Times New Roman" w:cs="Times New Roman"/>
          <w:sz w:val="24"/>
          <w:szCs w:val="24"/>
        </w:rPr>
        <w:t xml:space="preserve"> </w:t>
      </w:r>
      <w:proofErr w:type="gramStart"/>
      <w:r w:rsidRPr="005152E8">
        <w:rPr>
          <w:rFonts w:ascii="Times New Roman" w:hAnsi="Times New Roman" w:cs="Times New Roman"/>
          <w:sz w:val="24"/>
          <w:szCs w:val="24"/>
        </w:rPr>
        <w:t>Lippincott Williams &amp; Wilkins.</w:t>
      </w:r>
      <w:proofErr w:type="gramEnd"/>
    </w:p>
    <w:p w:rsidR="005152E8" w:rsidRPr="005152E8" w:rsidRDefault="005152E8" w:rsidP="005152E8">
      <w:pPr>
        <w:spacing w:line="480" w:lineRule="auto"/>
        <w:ind w:left="720" w:hanging="720"/>
        <w:rPr>
          <w:rFonts w:ascii="Times New Roman" w:hAnsi="Times New Roman" w:cs="Times New Roman"/>
          <w:sz w:val="24"/>
          <w:szCs w:val="24"/>
        </w:rPr>
      </w:pPr>
      <w:r w:rsidRPr="005152E8">
        <w:rPr>
          <w:rFonts w:ascii="Times New Roman" w:hAnsi="Times New Roman" w:cs="Times New Roman"/>
          <w:sz w:val="24"/>
          <w:szCs w:val="24"/>
        </w:rPr>
        <w:t xml:space="preserve">Lucey, C. R. (2013). Medical education: part of the problem and the part of the solution. </w:t>
      </w:r>
      <w:proofErr w:type="gramStart"/>
      <w:r w:rsidRPr="005152E8">
        <w:rPr>
          <w:rFonts w:ascii="Times New Roman" w:hAnsi="Times New Roman" w:cs="Times New Roman"/>
          <w:sz w:val="24"/>
          <w:szCs w:val="24"/>
        </w:rPr>
        <w:t>JAMA internal medicine, 173(17), 1639-1643.</w:t>
      </w:r>
      <w:proofErr w:type="gramEnd"/>
    </w:p>
    <w:p w:rsidR="006D5119" w:rsidRPr="005152E8" w:rsidRDefault="005152E8" w:rsidP="005152E8">
      <w:pPr>
        <w:spacing w:line="480" w:lineRule="auto"/>
        <w:ind w:left="720" w:hanging="720"/>
        <w:rPr>
          <w:rFonts w:ascii="Times New Roman" w:hAnsi="Times New Roman" w:cs="Times New Roman"/>
          <w:sz w:val="24"/>
          <w:szCs w:val="24"/>
        </w:rPr>
      </w:pPr>
      <w:r w:rsidRPr="005152E8">
        <w:rPr>
          <w:rFonts w:ascii="Times New Roman" w:hAnsi="Times New Roman" w:cs="Times New Roman"/>
          <w:sz w:val="24"/>
          <w:szCs w:val="24"/>
        </w:rPr>
        <w:t xml:space="preserve">Snyder, L. (2012). American </w:t>
      </w:r>
      <w:proofErr w:type="gramStart"/>
      <w:r w:rsidRPr="005152E8">
        <w:rPr>
          <w:rFonts w:ascii="Times New Roman" w:hAnsi="Times New Roman" w:cs="Times New Roman"/>
          <w:sz w:val="24"/>
          <w:szCs w:val="24"/>
        </w:rPr>
        <w:t>College of Physicians</w:t>
      </w:r>
      <w:proofErr w:type="gramEnd"/>
      <w:r w:rsidRPr="005152E8">
        <w:rPr>
          <w:rFonts w:ascii="Times New Roman" w:hAnsi="Times New Roman" w:cs="Times New Roman"/>
          <w:sz w:val="24"/>
          <w:szCs w:val="24"/>
        </w:rPr>
        <w:t xml:space="preserve"> ethics manual. Annals of Internal Medicine, 156(1_Part_2), 73-104.</w:t>
      </w:r>
    </w:p>
    <w:sectPr w:rsidR="006D5119" w:rsidRPr="005152E8" w:rsidSect="00084E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D80" w:rsidRDefault="00623D80" w:rsidP="00084E5C">
      <w:pPr>
        <w:spacing w:after="0" w:line="240" w:lineRule="auto"/>
      </w:pPr>
      <w:r>
        <w:separator/>
      </w:r>
    </w:p>
  </w:endnote>
  <w:endnote w:type="continuationSeparator" w:id="0">
    <w:p w:rsidR="00623D80" w:rsidRDefault="00623D80" w:rsidP="00084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D80" w:rsidRDefault="00623D80" w:rsidP="00084E5C">
      <w:pPr>
        <w:spacing w:after="0" w:line="240" w:lineRule="auto"/>
      </w:pPr>
      <w:r>
        <w:separator/>
      </w:r>
    </w:p>
  </w:footnote>
  <w:footnote w:type="continuationSeparator" w:id="0">
    <w:p w:rsidR="00623D80" w:rsidRDefault="00623D80" w:rsidP="00084E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4431803"/>
      <w:docPartObj>
        <w:docPartGallery w:val="Page Numbers (Top of Page)"/>
        <w:docPartUnique/>
      </w:docPartObj>
    </w:sdtPr>
    <w:sdtEndPr>
      <w:rPr>
        <w:rFonts w:asciiTheme="minorHAnsi" w:hAnsiTheme="minorHAnsi" w:cstheme="minorBidi"/>
        <w:noProof/>
        <w:sz w:val="22"/>
        <w:szCs w:val="22"/>
      </w:rPr>
    </w:sdtEndPr>
    <w:sdtContent>
      <w:p w:rsidR="00084E5C" w:rsidRDefault="00084E5C">
        <w:pPr>
          <w:pStyle w:val="Header"/>
          <w:jc w:val="right"/>
        </w:pPr>
        <w:r w:rsidRPr="00084E5C">
          <w:rPr>
            <w:rFonts w:ascii="Times New Roman" w:hAnsi="Times New Roman" w:cs="Times New Roman"/>
            <w:sz w:val="24"/>
            <w:szCs w:val="24"/>
          </w:rPr>
          <w:t>SOLUTIONS TO ETHICAL ISSUES IN HEALTHCARE</w:t>
        </w:r>
        <w:r>
          <w:rPr>
            <w:rFonts w:ascii="Times New Roman" w:hAnsi="Times New Roman" w:cs="Times New Roman"/>
            <w:sz w:val="24"/>
            <w:szCs w:val="24"/>
          </w:rPr>
          <w:t xml:space="preserve">                                                            </w:t>
        </w:r>
        <w:r w:rsidRPr="00084E5C">
          <w:rPr>
            <w:rFonts w:ascii="Times New Roman" w:hAnsi="Times New Roman" w:cs="Times New Roman"/>
            <w:sz w:val="24"/>
            <w:szCs w:val="24"/>
          </w:rPr>
          <w:fldChar w:fldCharType="begin"/>
        </w:r>
        <w:r w:rsidRPr="00084E5C">
          <w:rPr>
            <w:rFonts w:ascii="Times New Roman" w:hAnsi="Times New Roman" w:cs="Times New Roman"/>
            <w:sz w:val="24"/>
            <w:szCs w:val="24"/>
          </w:rPr>
          <w:instrText xml:space="preserve"> PAGE   \* MERGEFORMAT </w:instrText>
        </w:r>
        <w:r w:rsidRPr="00084E5C">
          <w:rPr>
            <w:rFonts w:ascii="Times New Roman" w:hAnsi="Times New Roman" w:cs="Times New Roman"/>
            <w:sz w:val="24"/>
            <w:szCs w:val="24"/>
          </w:rPr>
          <w:fldChar w:fldCharType="separate"/>
        </w:r>
        <w:r w:rsidR="005152E8">
          <w:rPr>
            <w:rFonts w:ascii="Times New Roman" w:hAnsi="Times New Roman" w:cs="Times New Roman"/>
            <w:noProof/>
            <w:sz w:val="24"/>
            <w:szCs w:val="24"/>
          </w:rPr>
          <w:t>2</w:t>
        </w:r>
        <w:r w:rsidRPr="00084E5C">
          <w:rPr>
            <w:rFonts w:ascii="Times New Roman" w:hAnsi="Times New Roman" w:cs="Times New Roman"/>
            <w:noProof/>
            <w:sz w:val="24"/>
            <w:szCs w:val="24"/>
          </w:rPr>
          <w:fldChar w:fldCharType="end"/>
        </w:r>
      </w:p>
    </w:sdtContent>
  </w:sdt>
  <w:p w:rsidR="00084E5C" w:rsidRDefault="00084E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E5C" w:rsidRPr="00084E5C" w:rsidRDefault="00084E5C">
    <w:pPr>
      <w:pStyle w:val="Header"/>
      <w:jc w:val="right"/>
      <w:rPr>
        <w:rFonts w:ascii="Times New Roman" w:hAnsi="Times New Roman" w:cs="Times New Roman"/>
        <w:sz w:val="24"/>
        <w:szCs w:val="24"/>
      </w:rPr>
    </w:pPr>
    <w:r w:rsidRPr="00084E5C">
      <w:rPr>
        <w:rFonts w:ascii="Times New Roman" w:hAnsi="Times New Roman" w:cs="Times New Roman"/>
        <w:sz w:val="24"/>
        <w:szCs w:val="24"/>
      </w:rPr>
      <w:t>Running head:</w:t>
    </w:r>
    <w:sdt>
      <w:sdtPr>
        <w:rPr>
          <w:rFonts w:ascii="Times New Roman" w:hAnsi="Times New Roman" w:cs="Times New Roman"/>
          <w:sz w:val="24"/>
          <w:szCs w:val="24"/>
        </w:rPr>
        <w:id w:val="-1999112269"/>
        <w:docPartObj>
          <w:docPartGallery w:val="Page Numbers (Top of Page)"/>
          <w:docPartUnique/>
        </w:docPartObj>
      </w:sdtPr>
      <w:sdtEndPr>
        <w:rPr>
          <w:noProof/>
        </w:rPr>
      </w:sdtEndPr>
      <w:sdtContent>
        <w:r w:rsidRPr="00084E5C">
          <w:rPr>
            <w:rFonts w:ascii="Times New Roman" w:hAnsi="Times New Roman" w:cs="Times New Roman"/>
            <w:sz w:val="24"/>
            <w:szCs w:val="24"/>
          </w:rPr>
          <w:t xml:space="preserve"> SOLUTIONS TO ETHICAL ISSUES IN HEALTHCARE</w:t>
        </w:r>
        <w:r>
          <w:rPr>
            <w:rFonts w:ascii="Times New Roman" w:hAnsi="Times New Roman" w:cs="Times New Roman"/>
            <w:sz w:val="24"/>
            <w:szCs w:val="24"/>
          </w:rPr>
          <w:t xml:space="preserve">                                   </w:t>
        </w:r>
        <w:r w:rsidRPr="00084E5C">
          <w:rPr>
            <w:rFonts w:ascii="Times New Roman" w:hAnsi="Times New Roman" w:cs="Times New Roman"/>
            <w:sz w:val="24"/>
            <w:szCs w:val="24"/>
          </w:rPr>
          <w:fldChar w:fldCharType="begin"/>
        </w:r>
        <w:r w:rsidRPr="00084E5C">
          <w:rPr>
            <w:rFonts w:ascii="Times New Roman" w:hAnsi="Times New Roman" w:cs="Times New Roman"/>
            <w:sz w:val="24"/>
            <w:szCs w:val="24"/>
          </w:rPr>
          <w:instrText xml:space="preserve"> PAGE   \* MERGEFORMAT </w:instrText>
        </w:r>
        <w:r w:rsidRPr="00084E5C">
          <w:rPr>
            <w:rFonts w:ascii="Times New Roman" w:hAnsi="Times New Roman" w:cs="Times New Roman"/>
            <w:sz w:val="24"/>
            <w:szCs w:val="24"/>
          </w:rPr>
          <w:fldChar w:fldCharType="separate"/>
        </w:r>
        <w:r w:rsidR="005152E8">
          <w:rPr>
            <w:rFonts w:ascii="Times New Roman" w:hAnsi="Times New Roman" w:cs="Times New Roman"/>
            <w:noProof/>
            <w:sz w:val="24"/>
            <w:szCs w:val="24"/>
          </w:rPr>
          <w:t>1</w:t>
        </w:r>
        <w:r w:rsidRPr="00084E5C">
          <w:rPr>
            <w:rFonts w:ascii="Times New Roman" w:hAnsi="Times New Roman" w:cs="Times New Roman"/>
            <w:noProof/>
            <w:sz w:val="24"/>
            <w:szCs w:val="24"/>
          </w:rPr>
          <w:fldChar w:fldCharType="end"/>
        </w:r>
      </w:sdtContent>
    </w:sdt>
  </w:p>
  <w:p w:rsidR="00084E5C" w:rsidRDefault="00084E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701"/>
    <w:rsid w:val="00020ACA"/>
    <w:rsid w:val="00084E5C"/>
    <w:rsid w:val="000A5C3B"/>
    <w:rsid w:val="001F2CBB"/>
    <w:rsid w:val="002373EE"/>
    <w:rsid w:val="00380D99"/>
    <w:rsid w:val="005152E8"/>
    <w:rsid w:val="005E35CF"/>
    <w:rsid w:val="00623D80"/>
    <w:rsid w:val="006449C1"/>
    <w:rsid w:val="006475F9"/>
    <w:rsid w:val="006D5119"/>
    <w:rsid w:val="00701155"/>
    <w:rsid w:val="00793015"/>
    <w:rsid w:val="00AD5FA0"/>
    <w:rsid w:val="00F24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E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E5C"/>
  </w:style>
  <w:style w:type="paragraph" w:styleId="Footer">
    <w:name w:val="footer"/>
    <w:basedOn w:val="Normal"/>
    <w:link w:val="FooterChar"/>
    <w:uiPriority w:val="99"/>
    <w:unhideWhenUsed/>
    <w:rsid w:val="00084E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E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E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E5C"/>
  </w:style>
  <w:style w:type="paragraph" w:styleId="Footer">
    <w:name w:val="footer"/>
    <w:basedOn w:val="Normal"/>
    <w:link w:val="FooterChar"/>
    <w:uiPriority w:val="99"/>
    <w:unhideWhenUsed/>
    <w:rsid w:val="00084E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2018-03-10T07:00:00Z</dcterms:created>
  <dcterms:modified xsi:type="dcterms:W3CDTF">2018-03-10T07:00:00Z</dcterms:modified>
</cp:coreProperties>
</file>